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1BCA0" w14:textId="77777777" w:rsidR="00152C28" w:rsidRDefault="00152C28">
      <w:pPr>
        <w:jc w:val="center"/>
        <w:rPr>
          <w:sz w:val="36"/>
        </w:rPr>
      </w:pPr>
    </w:p>
    <w:p w14:paraId="430E38D7" w14:textId="77777777" w:rsidR="00152C28" w:rsidRDefault="00152C28">
      <w:pPr>
        <w:jc w:val="center"/>
        <w:rPr>
          <w:sz w:val="36"/>
        </w:rPr>
      </w:pPr>
    </w:p>
    <w:p w14:paraId="13A778EF" w14:textId="77777777" w:rsidR="00152C28" w:rsidRDefault="008C4422">
      <w:pPr>
        <w:jc w:val="center"/>
      </w:pPr>
      <w:r>
        <w:rPr>
          <w:sz w:val="36"/>
        </w:rPr>
        <w:t>Интеллектуальная система</w:t>
      </w:r>
      <w:r w:rsidR="006D640B">
        <w:rPr>
          <w:sz w:val="36"/>
        </w:rPr>
        <w:t xml:space="preserve"> автоматической фиксации </w:t>
      </w:r>
      <w:r>
        <w:rPr>
          <w:sz w:val="36"/>
        </w:rPr>
        <w:t>переполнения контейнеров для сбора любых типов отходов</w:t>
      </w:r>
    </w:p>
    <w:p w14:paraId="1AD720B9" w14:textId="77777777" w:rsidR="00152C28" w:rsidRDefault="00152C28">
      <w:pPr>
        <w:jc w:val="center"/>
        <w:rPr>
          <w:sz w:val="36"/>
        </w:rPr>
      </w:pPr>
    </w:p>
    <w:p w14:paraId="4A0F2004" w14:textId="77777777" w:rsidR="00152C28" w:rsidRPr="008C4422" w:rsidRDefault="008C4422">
      <w:pPr>
        <w:jc w:val="center"/>
        <w:rPr>
          <w:lang w:val="en-AU"/>
        </w:rPr>
      </w:pPr>
      <w:proofErr w:type="spellStart"/>
      <w:r>
        <w:rPr>
          <w:sz w:val="56"/>
        </w:rPr>
        <w:t>Ai</w:t>
      </w:r>
      <w:proofErr w:type="spellEnd"/>
      <w:r>
        <w:rPr>
          <w:sz w:val="56"/>
        </w:rPr>
        <w:t>-</w:t>
      </w:r>
      <w:r>
        <w:rPr>
          <w:sz w:val="56"/>
          <w:lang w:val="en-AU"/>
        </w:rPr>
        <w:t>Dumpster</w:t>
      </w:r>
    </w:p>
    <w:p w14:paraId="414C05E1" w14:textId="77777777" w:rsidR="00152C28" w:rsidRDefault="00152C28">
      <w:pPr>
        <w:jc w:val="center"/>
        <w:rPr>
          <w:sz w:val="48"/>
        </w:rPr>
      </w:pPr>
    </w:p>
    <w:p w14:paraId="1C8A6D12" w14:textId="77777777" w:rsidR="00152C28" w:rsidRDefault="00152C28">
      <w:pPr>
        <w:jc w:val="center"/>
        <w:rPr>
          <w:sz w:val="48"/>
        </w:rPr>
      </w:pPr>
    </w:p>
    <w:p w14:paraId="05870756" w14:textId="77777777" w:rsidR="00152C28" w:rsidRDefault="006D640B">
      <w:pPr>
        <w:jc w:val="center"/>
        <w:rPr>
          <w:sz w:val="32"/>
        </w:rPr>
      </w:pPr>
      <w:r>
        <w:rPr>
          <w:sz w:val="32"/>
        </w:rPr>
        <w:t>Техническое описание</w:t>
      </w:r>
    </w:p>
    <w:p w14:paraId="28311FC6" w14:textId="77777777" w:rsidR="00152C28" w:rsidRDefault="006D640B">
      <w:pPr>
        <w:rPr>
          <w:sz w:val="32"/>
        </w:rPr>
      </w:pPr>
      <w:r>
        <w:br w:type="page"/>
      </w:r>
    </w:p>
    <w:p w14:paraId="7F9CA4E0" w14:textId="77777777" w:rsidR="00152C28" w:rsidRDefault="006D640B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Назначение</w:t>
      </w:r>
    </w:p>
    <w:p w14:paraId="376E1D30" w14:textId="77777777" w:rsidR="00152C28" w:rsidRDefault="008C4422">
      <w:pPr>
        <w:spacing w:after="0" w:line="360" w:lineRule="auto"/>
        <w:ind w:left="-567" w:firstLine="567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</w:rPr>
        <w:t>Ai-Dumpster</w:t>
      </w:r>
      <w:proofErr w:type="spellEnd"/>
      <w:r w:rsidR="006D640B">
        <w:rPr>
          <w:rFonts w:ascii="Times New Roman" w:hAnsi="Times New Roman" w:cs="Times New Roman"/>
          <w:sz w:val="28"/>
          <w:szCs w:val="28"/>
        </w:rPr>
        <w:t xml:space="preserve"> (далее система) предназначена для автоматической проверки изображений на предмет </w:t>
      </w:r>
      <w:r>
        <w:rPr>
          <w:rFonts w:ascii="Times New Roman" w:hAnsi="Times New Roman" w:cs="Times New Roman"/>
          <w:sz w:val="28"/>
          <w:szCs w:val="28"/>
        </w:rPr>
        <w:t>факта наличия переполненных контейнеров для сбора мусора любого типа</w:t>
      </w:r>
      <w:r w:rsidR="006D64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27F00" w14:textId="77777777" w:rsidR="00152C28" w:rsidRDefault="00152C2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5BAEDE31" w14:textId="77777777" w:rsidR="00152C28" w:rsidRDefault="006D640B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Описание системы</w:t>
      </w:r>
    </w:p>
    <w:p w14:paraId="5E8EEAAC" w14:textId="77777777" w:rsidR="00152C28" w:rsidRDefault="00152C2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2BCD9F67" w14:textId="5EA82506" w:rsidR="00152C28" w:rsidRDefault="006D640B">
      <w:pPr>
        <w:spacing w:after="0" w:line="360" w:lineRule="auto"/>
        <w:ind w:left="-567" w:firstLine="567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C76F68">
        <w:rPr>
          <w:rFonts w:ascii="Times New Roman" w:hAnsi="Times New Roman" w:cs="Times New Roman"/>
          <w:sz w:val="28"/>
          <w:szCs w:val="28"/>
          <w:lang w:val="en-AU"/>
        </w:rPr>
        <w:t>Dum</w:t>
      </w:r>
      <w:r w:rsidR="00590701">
        <w:rPr>
          <w:rFonts w:ascii="Times New Roman" w:hAnsi="Times New Roman" w:cs="Times New Roman"/>
          <w:sz w:val="28"/>
          <w:szCs w:val="28"/>
          <w:lang w:val="en-AU"/>
        </w:rPr>
        <w:t>pster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(интеллектуальная система автоматической фиксации </w:t>
      </w:r>
      <w:r w:rsidR="00590701">
        <w:rPr>
          <w:rFonts w:ascii="Times New Roman" w:hAnsi="Times New Roman" w:cs="Times New Roman"/>
          <w:sz w:val="28"/>
          <w:szCs w:val="28"/>
        </w:rPr>
        <w:t>переполнения контейнеров для сбора любых типов отходов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A6900DF" w14:textId="727F26BF" w:rsidR="00152C28" w:rsidRDefault="006D640B">
      <w:pPr>
        <w:spacing w:after="0" w:line="360" w:lineRule="auto"/>
        <w:ind w:left="-567" w:firstLine="567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590701">
        <w:rPr>
          <w:rFonts w:ascii="Times New Roman" w:hAnsi="Times New Roman" w:cs="Times New Roman"/>
          <w:sz w:val="28"/>
          <w:szCs w:val="28"/>
          <w:lang w:val="en-AU"/>
        </w:rPr>
        <w:t>Dumpster</w:t>
      </w:r>
      <w:r>
        <w:rPr>
          <w:rFonts w:ascii="Times New Roman" w:hAnsi="Times New Roman" w:cs="Times New Roman"/>
          <w:sz w:val="28"/>
          <w:szCs w:val="28"/>
        </w:rPr>
        <w:t xml:space="preserve"> - интеллектуальная система, основанная на предварительно обученных моделях искусственной нейронной сети (ИНС), способных реагировать на такие объекты контроля, как </w:t>
      </w:r>
      <w:r w:rsidR="00590701">
        <w:rPr>
          <w:rFonts w:ascii="Times New Roman" w:hAnsi="Times New Roman" w:cs="Times New Roman"/>
          <w:sz w:val="28"/>
          <w:szCs w:val="28"/>
        </w:rPr>
        <w:t xml:space="preserve">контейнеры и бункеры, предназначенные для сбора </w:t>
      </w:r>
      <w:r w:rsidR="00DC797E">
        <w:rPr>
          <w:rFonts w:ascii="Times New Roman" w:hAnsi="Times New Roman" w:cs="Times New Roman"/>
          <w:sz w:val="28"/>
          <w:szCs w:val="28"/>
        </w:rPr>
        <w:t>бытовых или иных типов отходов</w:t>
      </w:r>
      <w:r w:rsidR="00DC797E" w:rsidRPr="00835784">
        <w:rPr>
          <w:rFonts w:ascii="Times New Roman" w:hAnsi="Times New Roman" w:cs="Times New Roman"/>
          <w:sz w:val="28"/>
          <w:szCs w:val="28"/>
        </w:rPr>
        <w:t>,</w:t>
      </w:r>
      <w:r w:rsidR="003C0CC9">
        <w:rPr>
          <w:rFonts w:ascii="Times New Roman" w:hAnsi="Times New Roman" w:cs="Times New Roman"/>
          <w:sz w:val="28"/>
          <w:szCs w:val="28"/>
        </w:rPr>
        <w:t xml:space="preserve"> а также вести</w:t>
      </w:r>
      <w:r w:rsidR="00DC797E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835784">
        <w:rPr>
          <w:rFonts w:ascii="Times New Roman" w:hAnsi="Times New Roman" w:cs="Times New Roman"/>
          <w:sz w:val="28"/>
          <w:szCs w:val="28"/>
        </w:rPr>
        <w:t>их переполнения</w:t>
      </w:r>
      <w:r w:rsidR="00835784" w:rsidRPr="00835784">
        <w:rPr>
          <w:rFonts w:ascii="Times New Roman" w:hAnsi="Times New Roman" w:cs="Times New Roman"/>
          <w:sz w:val="28"/>
          <w:szCs w:val="28"/>
        </w:rPr>
        <w:t>.</w:t>
      </w:r>
    </w:p>
    <w:p w14:paraId="7953254E" w14:textId="77777777" w:rsidR="00152C28" w:rsidRDefault="006D640B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включает в себя следующий порядок(алгоритм) действий:</w:t>
      </w:r>
    </w:p>
    <w:p w14:paraId="05CB0751" w14:textId="77777777" w:rsidR="00152C28" w:rsidRDefault="006D640B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1.Архив скриншотов с камер видеонаблюдения загружается в систему пользователем или формируется системо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напрямую с видеопотока</w:t>
      </w:r>
    </w:p>
    <w:p w14:paraId="58E46A24" w14:textId="77777777" w:rsidR="00152C28" w:rsidRDefault="006D640B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2.Далее архив распаковывается и </w:t>
      </w:r>
      <w:r>
        <w:rPr>
          <w:rFonts w:ascii="Times New Roman" w:hAnsi="Times New Roman" w:cs="Times New Roman"/>
          <w:sz w:val="28"/>
          <w:szCs w:val="28"/>
        </w:rPr>
        <w:t>транспортируется на анализ обученным моделям ИНС</w:t>
      </w:r>
    </w:p>
    <w:p w14:paraId="4DC8DE5D" w14:textId="77777777" w:rsidR="00152C28" w:rsidRDefault="006D640B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3.Результаты ответов нейронного ядра обрабатываются и сортируются согласно алгоритмам постобработки</w:t>
      </w:r>
    </w:p>
    <w:p w14:paraId="2E077638" w14:textId="77777777" w:rsidR="00152C28" w:rsidRDefault="006D640B">
      <w:pPr>
        <w:spacing w:after="0" w:line="360" w:lineRule="auto"/>
        <w:ind w:left="-567" w:firstLine="567"/>
        <w:contextualSpacing/>
      </w:pPr>
      <w:r>
        <w:rPr>
          <w:rFonts w:ascii="Times New Roman" w:hAnsi="Times New Roman" w:cs="Times New Roman"/>
          <w:sz w:val="28"/>
          <w:szCs w:val="28"/>
        </w:rPr>
        <w:t>4.Формируется база данных ответов ИНС с привязкой к загруженным скриншотам</w:t>
      </w:r>
    </w:p>
    <w:p w14:paraId="6F4F136A" w14:textId="77777777" w:rsidR="00152C28" w:rsidRDefault="006D640B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6.Далее система формирует полный</w:t>
      </w:r>
      <w:r>
        <w:rPr>
          <w:rFonts w:ascii="Times New Roman" w:hAnsi="Times New Roman" w:cs="Times New Roman"/>
          <w:sz w:val="28"/>
          <w:szCs w:val="28"/>
        </w:rPr>
        <w:t xml:space="preserve"> отчет о проведенных проверках и позволяет вести статистику</w:t>
      </w:r>
    </w:p>
    <w:p w14:paraId="47A8B7E1" w14:textId="77777777" w:rsidR="00152C28" w:rsidRDefault="00152C2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2EA2FBA5" w14:textId="77777777" w:rsidR="00152C28" w:rsidRDefault="00152C2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bookmarkStart w:id="1" w:name="_Toc390188867"/>
      <w:bookmarkStart w:id="2" w:name="_Toc390256204"/>
      <w:bookmarkStart w:id="3" w:name="_Toc390256164"/>
      <w:bookmarkStart w:id="4" w:name="_Toc390188711"/>
      <w:bookmarkStart w:id="5" w:name="_Toc390188607"/>
      <w:bookmarkStart w:id="6" w:name="_Toc495850078"/>
      <w:bookmarkStart w:id="7" w:name="_Toc390188659"/>
      <w:bookmarkEnd w:id="1"/>
      <w:bookmarkEnd w:id="2"/>
      <w:bookmarkEnd w:id="3"/>
      <w:bookmarkEnd w:id="4"/>
      <w:bookmarkEnd w:id="5"/>
      <w:bookmarkEnd w:id="6"/>
      <w:bookmarkEnd w:id="7"/>
    </w:p>
    <w:p w14:paraId="3D9CB8AA" w14:textId="77777777" w:rsidR="00152C28" w:rsidRDefault="006D640B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06535CA" w14:textId="77777777" w:rsidR="00152C28" w:rsidRDefault="00152C2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05CD4CAB" w14:textId="6447CCEE" w:rsidR="00152C28" w:rsidRDefault="006D640B">
      <w:pPr>
        <w:spacing w:after="0" w:line="360" w:lineRule="auto"/>
        <w:ind w:left="-567" w:firstLine="56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Интерфейс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835784">
        <w:rPr>
          <w:rFonts w:ascii="Times New Roman" w:hAnsi="Times New Roman" w:cs="Times New Roman"/>
          <w:sz w:val="28"/>
          <w:szCs w:val="28"/>
          <w:lang w:val="en-AU"/>
        </w:rPr>
        <w:t>Dumpster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14:paraId="3002FE22" w14:textId="77777777" w:rsidR="00152C28" w:rsidRDefault="00152C2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7DDC3929" w14:textId="10427398" w:rsidR="00152C28" w:rsidRDefault="006D640B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Получение отчета с детальной и</w:t>
      </w:r>
      <w:r w:rsidR="00835784">
        <w:rPr>
          <w:rFonts w:ascii="Times New Roman" w:hAnsi="Times New Roman" w:cs="Times New Roman"/>
          <w:sz w:val="24"/>
          <w:szCs w:val="24"/>
        </w:rPr>
        <w:t>нформацией о фиксации переполнения емкости для сбора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89DFCC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Отчет имеет следующие параметры (атрибуты):</w:t>
      </w:r>
    </w:p>
    <w:p w14:paraId="385B3900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 xml:space="preserve">Название </w:t>
      </w:r>
      <w:r>
        <w:rPr>
          <w:rFonts w:ascii="Times New Roman" w:hAnsi="Times New Roman"/>
          <w:sz w:val="24"/>
        </w:rPr>
        <w:t>(имя) камеры;</w:t>
      </w:r>
    </w:p>
    <w:p w14:paraId="1EA68F11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Название скриншота</w:t>
      </w:r>
      <w:r>
        <w:rPr>
          <w:rFonts w:ascii="Times New Roman" w:hAnsi="Times New Roman"/>
          <w:sz w:val="24"/>
          <w:lang w:val="en-AU"/>
        </w:rPr>
        <w:t>;</w:t>
      </w:r>
    </w:p>
    <w:p w14:paraId="76CB3F63" w14:textId="76E40825" w:rsidR="00152C28" w:rsidRDefault="0083578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 xml:space="preserve">Выявленная </w:t>
      </w:r>
      <w:proofErr w:type="spellStart"/>
      <w:r>
        <w:rPr>
          <w:rFonts w:ascii="Times New Roman" w:hAnsi="Times New Roman"/>
          <w:sz w:val="24"/>
        </w:rPr>
        <w:t>Ai</w:t>
      </w:r>
      <w:proofErr w:type="spellEnd"/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AU"/>
        </w:rPr>
        <w:t>Dumpster</w:t>
      </w:r>
      <w:r w:rsidR="006D640B">
        <w:rPr>
          <w:rFonts w:ascii="Times New Roman" w:hAnsi="Times New Roman"/>
          <w:sz w:val="24"/>
        </w:rPr>
        <w:t xml:space="preserve"> проблемная категория(тип);</w:t>
      </w:r>
    </w:p>
    <w:p w14:paraId="6E4BAC5A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Процент уверенности системы в идентификации проблемы;</w:t>
      </w:r>
    </w:p>
    <w:p w14:paraId="681FEE68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Дата/время, название и описание задания, в рамках которого была проведена проверка.</w:t>
      </w:r>
    </w:p>
    <w:p w14:paraId="2C09F369" w14:textId="77777777" w:rsidR="00152C28" w:rsidRDefault="006D640B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Настройку режимов проверок</w:t>
      </w:r>
    </w:p>
    <w:p w14:paraId="14CBBEA4" w14:textId="77777777" w:rsidR="00152C28" w:rsidRDefault="006D640B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Функционал г</w:t>
      </w:r>
      <w:r>
        <w:rPr>
          <w:rFonts w:ascii="Times New Roman" w:hAnsi="Times New Roman" w:cs="Times New Roman"/>
          <w:sz w:val="24"/>
          <w:szCs w:val="24"/>
        </w:rPr>
        <w:t>ибкой настройки режимов ведения заданий на проверки.</w:t>
      </w:r>
    </w:p>
    <w:p w14:paraId="675D5598" w14:textId="77777777" w:rsidR="00152C28" w:rsidRDefault="00152C28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02A99505" w14:textId="77777777" w:rsidR="00152C28" w:rsidRDefault="006D640B">
      <w:pPr>
        <w:pStyle w:val="aa"/>
        <w:spacing w:line="240" w:lineRule="auto"/>
        <w:ind w:left="1069"/>
      </w:pPr>
      <w:r>
        <w:rPr>
          <w:rFonts w:ascii="Times New Roman" w:hAnsi="Times New Roman"/>
          <w:sz w:val="24"/>
        </w:rPr>
        <w:t>Задания на проверку могут иметь следующие настраиваемые параметры (атрибуты):</w:t>
      </w:r>
    </w:p>
    <w:p w14:paraId="3EC68A67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Название;</w:t>
      </w:r>
    </w:p>
    <w:p w14:paraId="61B863FD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Проблемная категория (детектор);</w:t>
      </w:r>
    </w:p>
    <w:p w14:paraId="79E0D831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Периодичность:</w:t>
      </w:r>
    </w:p>
    <w:p w14:paraId="41D2D699" w14:textId="77777777" w:rsidR="00152C28" w:rsidRDefault="006D640B">
      <w:pPr>
        <w:pStyle w:val="aa"/>
        <w:numPr>
          <w:ilvl w:val="1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периодические проверки по расписанию (конкретные числа месяца, дни</w:t>
      </w:r>
      <w:r>
        <w:rPr>
          <w:rFonts w:ascii="Times New Roman" w:hAnsi="Times New Roman"/>
          <w:sz w:val="24"/>
        </w:rPr>
        <w:t xml:space="preserve"> недели, время проверки, период действия проверки в датах, количестве и пр.);</w:t>
      </w:r>
    </w:p>
    <w:p w14:paraId="507F7CBB" w14:textId="77777777" w:rsidR="00152C28" w:rsidRDefault="006D640B">
      <w:pPr>
        <w:pStyle w:val="aa"/>
        <w:numPr>
          <w:ilvl w:val="1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разовые проверки.</w:t>
      </w:r>
    </w:p>
    <w:p w14:paraId="45E0E0E8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Набор расписания скриншотов;</w:t>
      </w:r>
    </w:p>
    <w:p w14:paraId="5F210F5A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Расчетная длительность выполнения задания с учетом объема камер в текущем задании и ранее запланированных заданий на проверку;</w:t>
      </w:r>
    </w:p>
    <w:p w14:paraId="1256DF31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Возможность задать перечень проверяемых проблемных категорий;</w:t>
      </w:r>
    </w:p>
    <w:p w14:paraId="29BD1911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Признак активности/не активности задания.</w:t>
      </w:r>
    </w:p>
    <w:p w14:paraId="567778D7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Возможность поставить обработку задания на паузу или отменить.</w:t>
      </w:r>
    </w:p>
    <w:p w14:paraId="4063BDE0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Перечень операций с заданиями: создание, удаление, редактирование.</w:t>
      </w:r>
    </w:p>
    <w:p w14:paraId="4D78182F" w14:textId="77777777" w:rsidR="00152C28" w:rsidRDefault="006D64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 xml:space="preserve">Хранение всей истории </w:t>
      </w:r>
      <w:r>
        <w:rPr>
          <w:rFonts w:ascii="Times New Roman" w:hAnsi="Times New Roman"/>
          <w:sz w:val="24"/>
        </w:rPr>
        <w:t>(логов) не менее 6 (шести) месяцев.</w:t>
      </w:r>
    </w:p>
    <w:p w14:paraId="1344ACCD" w14:textId="77777777" w:rsidR="00152C28" w:rsidRDefault="00152C28">
      <w:pPr>
        <w:spacing w:after="0" w:line="240" w:lineRule="auto"/>
        <w:ind w:left="1069"/>
        <w:rPr>
          <w:rFonts w:ascii="Times New Roman" w:hAnsi="Times New Roman" w:cs="Times New Roman"/>
          <w:i/>
          <w:sz w:val="24"/>
          <w:szCs w:val="28"/>
        </w:rPr>
      </w:pPr>
    </w:p>
    <w:p w14:paraId="4CA5F343" w14:textId="77777777" w:rsidR="00152C28" w:rsidRDefault="00152C2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1572336D" w14:textId="77777777" w:rsidR="00152C28" w:rsidRDefault="00152C2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92B8728" w14:textId="77777777" w:rsidR="00152C28" w:rsidRDefault="00152C2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75ECE9F6" w14:textId="77777777" w:rsidR="00152C28" w:rsidRDefault="006D640B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Cs/>
          <w:caps/>
          <w:kern w:val="2"/>
          <w:sz w:val="28"/>
          <w:szCs w:val="28"/>
          <w:lang w:eastAsia="ar-SA"/>
        </w:rPr>
      </w:pPr>
      <w:r>
        <w:br w:type="page"/>
      </w:r>
    </w:p>
    <w:p w14:paraId="1CD879CE" w14:textId="77777777" w:rsidR="00152C28" w:rsidRDefault="00152C2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Cs/>
          <w:caps/>
          <w:kern w:val="2"/>
          <w:sz w:val="28"/>
          <w:szCs w:val="28"/>
          <w:lang w:eastAsia="ar-SA"/>
        </w:rPr>
      </w:pPr>
    </w:p>
    <w:p w14:paraId="37C59BFE" w14:textId="77777777" w:rsidR="00152C28" w:rsidRDefault="006D640B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Технические характеристики:</w:t>
      </w:r>
    </w:p>
    <w:p w14:paraId="32FE360B" w14:textId="77777777" w:rsidR="00152C28" w:rsidRDefault="00152C28">
      <w:pPr>
        <w:pStyle w:val="aa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14:paraId="5D6C0482" w14:textId="71F12BE5" w:rsidR="00152C28" w:rsidRDefault="00835784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Вероятность нахождения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Ai-Dumpster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событий содержащий признак переполнения емкости для сбора отходов</w:t>
      </w:r>
      <w:r w:rsidR="006D6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каждого типа объекта </w:t>
      </w:r>
      <w:r w:rsidR="006D640B">
        <w:rPr>
          <w:rFonts w:ascii="Times New Roman" w:eastAsia="Calibri" w:hAnsi="Times New Roman" w:cs="Times New Roman"/>
          <w:sz w:val="28"/>
          <w:szCs w:val="28"/>
        </w:rPr>
        <w:t>не менее 90%;</w:t>
      </w:r>
    </w:p>
    <w:p w14:paraId="13F5D821" w14:textId="77777777" w:rsidR="00152C28" w:rsidRDefault="006D640B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Диапазон разрешений проверяемых изображений: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640х480–2048х2048;</w:t>
      </w:r>
    </w:p>
    <w:p w14:paraId="597128DA" w14:textId="77777777" w:rsidR="00152C28" w:rsidRDefault="006D640B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Диапазон </w:t>
      </w:r>
      <w:r>
        <w:rPr>
          <w:rFonts w:ascii="Times New Roman" w:eastAsia="Calibri" w:hAnsi="Times New Roman" w:cs="Times New Roman"/>
          <w:sz w:val="28"/>
          <w:szCs w:val="28"/>
        </w:rPr>
        <w:t>частоты кадров проверяемых изображений, не менее    15 – 60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fps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391C3E" w14:textId="77777777" w:rsidR="00152C28" w:rsidRDefault="006D640B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– Возможность осуществлять проверок изображений в час, не менее* - 100 000;</w:t>
      </w:r>
    </w:p>
    <w:p w14:paraId="5AFD69B0" w14:textId="77777777" w:rsidR="00152C28" w:rsidRDefault="00152C28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CC65BF" w14:textId="77777777" w:rsidR="00152C28" w:rsidRDefault="006D640B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при заданных системных характеристиках сервера:</w:t>
      </w:r>
    </w:p>
    <w:p w14:paraId="2A681DF0" w14:textId="77777777" w:rsidR="00152C28" w:rsidRDefault="006D640B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8-и ядерный процессор 3600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Mhz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775159F3" w14:textId="77777777" w:rsidR="00152C28" w:rsidRDefault="006D640B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оперативная память 32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06F4B059" w14:textId="77777777" w:rsidR="00152C28" w:rsidRDefault="006D640B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SSD 480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741DFD8D" w14:textId="77777777" w:rsidR="00152C28" w:rsidRDefault="006D640B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HDD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D950568" w14:textId="77777777" w:rsidR="00152C28" w:rsidRDefault="006D640B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Видеокарта 2 x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Nvidia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RTX 2080Ti 11Gb</w:t>
      </w:r>
    </w:p>
    <w:p w14:paraId="18FD31F0" w14:textId="77777777" w:rsidR="00152C28" w:rsidRDefault="006D640B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Пропускная способность сети 1gb/s.</w:t>
      </w:r>
    </w:p>
    <w:p w14:paraId="44717EC8" w14:textId="77777777" w:rsidR="00152C28" w:rsidRDefault="00152C2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1199A25" w14:textId="77777777" w:rsidR="00152C28" w:rsidRDefault="00152C2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E3B4EF6" w14:textId="77777777" w:rsidR="00152C28" w:rsidRDefault="00152C28"/>
    <w:sectPr w:rsidR="00152C2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190D3" w14:textId="77777777" w:rsidR="006D640B" w:rsidRDefault="006D640B">
      <w:pPr>
        <w:spacing w:after="0" w:line="240" w:lineRule="auto"/>
      </w:pPr>
      <w:r>
        <w:separator/>
      </w:r>
    </w:p>
  </w:endnote>
  <w:endnote w:type="continuationSeparator" w:id="0">
    <w:p w14:paraId="58E37878" w14:textId="77777777" w:rsidR="006D640B" w:rsidRDefault="006D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0"/>
    <w:family w:val="roman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596765"/>
      <w:docPartObj>
        <w:docPartGallery w:val="Page Numbers (Bottom of Page)"/>
        <w:docPartUnique/>
      </w:docPartObj>
    </w:sdtPr>
    <w:sdtEndPr/>
    <w:sdtContent>
      <w:p w14:paraId="4C6CB3E0" w14:textId="77777777" w:rsidR="00152C28" w:rsidRDefault="00152C28">
        <w:pPr>
          <w:pBdr>
            <w:bottom w:val="single" w:sz="12" w:space="1" w:color="000000"/>
          </w:pBdr>
          <w:ind w:left="-1134"/>
          <w:rPr>
            <w:rFonts w:ascii="Times New Roman" w:hAnsi="Times New Roman" w:cs="Times New Roman"/>
            <w:sz w:val="16"/>
            <w:szCs w:val="28"/>
            <w:lang w:val="en-US"/>
          </w:rPr>
        </w:pPr>
      </w:p>
      <w:p w14:paraId="013D74FE" w14:textId="77777777" w:rsidR="00152C28" w:rsidRDefault="006D640B">
        <w:pPr>
          <w:ind w:left="-1134"/>
        </w:pPr>
        <w:r>
          <w:rPr>
            <w:rFonts w:ascii="Times New Roman" w:hAnsi="Times New Roman" w:cs="Times New Roman"/>
            <w:sz w:val="16"/>
            <w:szCs w:val="28"/>
            <w:lang w:val="en-US"/>
          </w:rPr>
          <w:t xml:space="preserve">Rev 001.001 © 2018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16"/>
            <w:szCs w:val="28"/>
            <w:lang w:val="en-US"/>
          </w:rPr>
          <w:t>SoftLogicRus</w:t>
        </w:r>
        <w:proofErr w:type="spellEnd"/>
        <w:r>
          <w:rPr>
            <w:rFonts w:ascii="Times New Roman" w:hAnsi="Times New Roman" w:cs="Times New Roman"/>
            <w:sz w:val="16"/>
            <w:szCs w:val="28"/>
            <w:lang w:val="en-US"/>
          </w:rPr>
          <w:t xml:space="preserve">. All rights </w:t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>reserved.</w:t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fldChar w:fldCharType="begin"/>
        </w:r>
        <w:r w:rsidRPr="008C4422">
          <w:rPr>
            <w:lang w:val="en-US"/>
          </w:rPr>
          <w:instrText>PAGE</w:instrText>
        </w:r>
        <w:r>
          <w:fldChar w:fldCharType="separate"/>
        </w:r>
        <w:r w:rsidR="003C0CC9">
          <w:rPr>
            <w:noProof/>
            <w:lang w:val="en-U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10039" w14:textId="77777777" w:rsidR="006D640B" w:rsidRDefault="006D640B">
      <w:pPr>
        <w:spacing w:after="0" w:line="240" w:lineRule="auto"/>
      </w:pPr>
      <w:r>
        <w:separator/>
      </w:r>
    </w:p>
  </w:footnote>
  <w:footnote w:type="continuationSeparator" w:id="0">
    <w:p w14:paraId="78A74D21" w14:textId="77777777" w:rsidR="006D640B" w:rsidRDefault="006D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E96BE" w14:textId="77777777" w:rsidR="00152C28" w:rsidRDefault="006D640B">
    <w:pPr>
      <w:pBdr>
        <w:bottom w:val="single" w:sz="12" w:space="1" w:color="000000"/>
      </w:pBdr>
      <w:ind w:left="-1134"/>
      <w:jc w:val="right"/>
    </w:pPr>
    <w:r>
      <w:rPr>
        <w:rFonts w:cs="Times New Roman"/>
        <w:color w:val="000000" w:themeColor="text1"/>
        <w:lang w:val="en-US"/>
      </w:rPr>
      <w:t>A</w:t>
    </w:r>
    <w:r w:rsidR="008C4422">
      <w:rPr>
        <w:rFonts w:cs="Times New Roman"/>
        <w:color w:val="000000" w:themeColor="text1"/>
        <w:lang w:val="en-US"/>
      </w:rPr>
      <w:t>i-Dumpster</w:t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proofErr w:type="spellStart"/>
    <w:r>
      <w:rPr>
        <w:rFonts w:cs="Times New Roman"/>
        <w:color w:val="000000" w:themeColor="text1"/>
        <w:lang w:val="en-US"/>
      </w:rPr>
      <w:t>SoftLogicRus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33F17"/>
    <w:multiLevelType w:val="multilevel"/>
    <w:tmpl w:val="215AD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>
    <w:nsid w:val="66115557"/>
    <w:multiLevelType w:val="multilevel"/>
    <w:tmpl w:val="7160FEE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257D44"/>
    <w:multiLevelType w:val="multilevel"/>
    <w:tmpl w:val="F542A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28"/>
    <w:rsid w:val="00152C28"/>
    <w:rsid w:val="003C0CC9"/>
    <w:rsid w:val="00590701"/>
    <w:rsid w:val="006D640B"/>
    <w:rsid w:val="00835784"/>
    <w:rsid w:val="008C4422"/>
    <w:rsid w:val="00C76F68"/>
    <w:rsid w:val="00D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B0B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07ED"/>
  </w:style>
  <w:style w:type="character" w:customStyle="1" w:styleId="a4">
    <w:name w:val="Нижний колонтитул Знак"/>
    <w:basedOn w:val="a0"/>
    <w:uiPriority w:val="99"/>
    <w:qFormat/>
    <w:rsid w:val="006C07ED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/>
      <w:sz w:val="24"/>
      <w:szCs w:val="24"/>
    </w:rPr>
  </w:style>
  <w:style w:type="character" w:customStyle="1" w:styleId="ListLabel6">
    <w:name w:val="ListLabel 6"/>
    <w:qFormat/>
    <w:rPr>
      <w:rFonts w:cs="Calibri"/>
      <w:b/>
      <w:sz w:val="24"/>
      <w:szCs w:val="24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Pr>
      <w:rFonts w:ascii="Times New Roman" w:hAnsi="Times New Roman" w:cs="Courier New"/>
      <w:sz w:val="28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header"/>
    <w:basedOn w:val="a"/>
    <w:uiPriority w:val="99"/>
    <w:unhideWhenUsed/>
    <w:rsid w:val="006C07E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6C07E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C86830"/>
    <w:pPr>
      <w:ind w:left="720"/>
      <w:contextualSpacing/>
    </w:pPr>
  </w:style>
  <w:style w:type="table" w:styleId="ab">
    <w:name w:val="Table Grid"/>
    <w:basedOn w:val="a1"/>
    <w:uiPriority w:val="59"/>
    <w:rsid w:val="00222189"/>
    <w:rPr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473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commt5</dc:creator>
  <dc:description/>
  <cp:lastModifiedBy>пользователь Microsoft Office</cp:lastModifiedBy>
  <cp:revision>29</cp:revision>
  <dcterms:created xsi:type="dcterms:W3CDTF">2018-08-23T13:46:00Z</dcterms:created>
  <dcterms:modified xsi:type="dcterms:W3CDTF">2020-07-07T19:08:00Z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